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B9" w:rsidRDefault="004316B9" w:rsidP="004316B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README</w:t>
      </w:r>
    </w:p>
    <w:p w:rsidR="004316B9" w:rsidRDefault="004316B9" w:rsidP="004316B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1F666E" w:rsidRDefault="004316B9" w:rsidP="004316B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allow use of Solver, the spreads</w:t>
      </w:r>
      <w:r w:rsidR="007B7105">
        <w:rPr>
          <w:rFonts w:ascii="Times New Roman" w:hAnsi="Times New Roman" w:cs="Times New Roman"/>
          <w:sz w:val="24"/>
          <w:szCs w:val="24"/>
          <w:lang w:val="en-US"/>
        </w:rPr>
        <w:t xml:space="preserve">heets are unprotected, i.e. </w:t>
      </w:r>
      <w:r>
        <w:rPr>
          <w:rFonts w:ascii="Times New Roman" w:hAnsi="Times New Roman" w:cs="Times New Roman"/>
          <w:sz w:val="24"/>
          <w:szCs w:val="24"/>
          <w:lang w:val="en-US"/>
        </w:rPr>
        <w:t>can be modified by the u</w:t>
      </w:r>
      <w:r w:rsidR="00F92CC6">
        <w:rPr>
          <w:rFonts w:ascii="Times New Roman" w:hAnsi="Times New Roman" w:cs="Times New Roman"/>
          <w:sz w:val="24"/>
          <w:szCs w:val="24"/>
          <w:lang w:val="en-US"/>
        </w:rPr>
        <w:t>ser, accidentally or otherwise.</w:t>
      </w:r>
      <w:r w:rsidR="001F66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2CC6">
        <w:rPr>
          <w:rFonts w:ascii="Times New Roman" w:hAnsi="Times New Roman" w:cs="Times New Roman"/>
          <w:sz w:val="24"/>
          <w:szCs w:val="24"/>
          <w:lang w:val="en-US"/>
        </w:rPr>
        <w:t>You are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advised to make a </w:t>
      </w:r>
      <w:r w:rsidR="001F666E">
        <w:rPr>
          <w:rFonts w:ascii="Times New Roman" w:hAnsi="Times New Roman" w:cs="Times New Roman"/>
          <w:sz w:val="24"/>
          <w:szCs w:val="24"/>
          <w:lang w:val="en-US"/>
        </w:rPr>
        <w:t>copy of each spreadsheet before</w:t>
      </w:r>
    </w:p>
    <w:p w:rsidR="004316B9" w:rsidRDefault="004316B9" w:rsidP="004316B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opening it.</w:t>
      </w:r>
    </w:p>
    <w:p w:rsidR="001F666E" w:rsidRDefault="001F666E" w:rsidP="004316B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1F666E" w:rsidRPr="004316B9" w:rsidRDefault="001F666E" w:rsidP="004316B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Note that spreadsheets ‘Hooke and Jeeves Method’ and ‘Penalty Function Method’ already show the optimum values. Change the ‘Required number of reductions in step size’ before pressing function key f 9 to see a change in the result.</w:t>
      </w:r>
      <w:bookmarkStart w:id="0" w:name="_GoBack"/>
      <w:bookmarkEnd w:id="0"/>
    </w:p>
    <w:sectPr w:rsidR="001F666E" w:rsidRPr="00431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6B9"/>
    <w:rsid w:val="001F666E"/>
    <w:rsid w:val="00210480"/>
    <w:rsid w:val="004316B9"/>
    <w:rsid w:val="00741299"/>
    <w:rsid w:val="007B7105"/>
    <w:rsid w:val="00F9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alro</dc:creator>
  <cp:lastModifiedBy>alro</cp:lastModifiedBy>
  <cp:revision>2</cp:revision>
  <dcterms:created xsi:type="dcterms:W3CDTF">2017-02-13T13:56:00Z</dcterms:created>
  <dcterms:modified xsi:type="dcterms:W3CDTF">2017-02-13T13:56:00Z</dcterms:modified>
</cp:coreProperties>
</file>